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42640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February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CAPITAL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CPL025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212299" w:rsidRPr="00477708" w:rsidRDefault="007F4679" w:rsidP="0021229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CAPITAL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212299" w:rsidRPr="00477708">
        <w:rPr>
          <w:rFonts w:asciiTheme="minorHAnsi" w:hAnsiTheme="minorHAnsi" w:cs="Arial"/>
          <w:b/>
          <w:lang w:val="en-ZA"/>
        </w:rPr>
        <w:t xml:space="preserve">Domestic Medium Term Note Programme </w:t>
      </w:r>
      <w:r w:rsidR="00212299" w:rsidRPr="00477708">
        <w:rPr>
          <w:rFonts w:asciiTheme="minorHAnsi" w:hAnsiTheme="minorHAnsi" w:cs="Arial"/>
          <w:bCs/>
          <w:lang w:val="en-ZA"/>
        </w:rPr>
        <w:t>dated</w:t>
      </w:r>
      <w:r w:rsidR="00212299" w:rsidRPr="00477708">
        <w:rPr>
          <w:rFonts w:asciiTheme="minorHAnsi" w:hAnsiTheme="minorHAnsi" w:cs="Arial"/>
          <w:b/>
          <w:bCs/>
          <w:lang w:val="en-ZA"/>
        </w:rPr>
        <w:t xml:space="preserve"> 30 June 2014</w:t>
      </w:r>
      <w:r w:rsidR="00212299" w:rsidRPr="0047770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21229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CPL025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242640">
        <w:rPr>
          <w:rFonts w:asciiTheme="minorHAnsi" w:hAnsiTheme="minorHAnsi" w:cs="Arial"/>
          <w:lang w:val="en-ZA"/>
        </w:rPr>
        <w:t>R 45,000,000.00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12299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42640">
        <w:rPr>
          <w:rFonts w:asciiTheme="minorHAnsi" w:hAnsiTheme="minorHAnsi" w:cs="Arial"/>
          <w:lang w:val="en-ZA"/>
        </w:rPr>
        <w:t>6.43%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May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</w:t>
      </w:r>
      <w:r w:rsidR="00212299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May</w:t>
      </w:r>
      <w:r w:rsidR="00212299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May</w:t>
      </w:r>
      <w:r w:rsidR="00212299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February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ZAG000123845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212299" w:rsidRDefault="0021229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242640" w:rsidRDefault="0024264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B70CC3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https://www.jse.co.za/content/JSEPricingSupplementsItems/2014/BondDocuments/CPL025%20Pricing%20Supplement%2020150219.pdf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12299" w:rsidRDefault="0021229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12299" w:rsidRDefault="0021229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Cynthia </w:t>
      </w:r>
      <w:proofErr w:type="spellStart"/>
      <w:r>
        <w:rPr>
          <w:rFonts w:asciiTheme="minorHAnsi" w:hAnsiTheme="minorHAnsi" w:cs="Arial"/>
          <w:lang w:val="en-ZA"/>
        </w:rPr>
        <w:t>Heyneke</w:t>
      </w:r>
      <w:proofErr w:type="spellEnd"/>
      <w:r>
        <w:rPr>
          <w:rFonts w:asciiTheme="minorHAnsi" w:hAnsiTheme="minorHAnsi" w:cs="Arial"/>
          <w:lang w:val="en-ZA"/>
        </w:rPr>
        <w:tab/>
        <w:t xml:space="preserve">Standard Bank </w:t>
      </w:r>
      <w:r>
        <w:rPr>
          <w:rFonts w:asciiTheme="minorHAnsi" w:hAnsiTheme="minorHAnsi" w:cs="Arial"/>
          <w:lang w:val="en-ZA"/>
        </w:rPr>
        <w:tab/>
        <w:t>+27 11 721 7211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212299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4264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4264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4264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4264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299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2640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PL025%20Pricing%20Supplement%20201502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2015-02-18T13:00:00+00:00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97B887-179F-4996-B8EB-6CA00E0C8E07}"/>
</file>

<file path=customXml/itemProps2.xml><?xml version="1.0" encoding="utf-8"?>
<ds:datastoreItem xmlns:ds="http://schemas.openxmlformats.org/officeDocument/2006/customXml" ds:itemID="{001E4604-1E06-4187-B46D-60AAFED7AA1D}"/>
</file>

<file path=customXml/itemProps3.xml><?xml version="1.0" encoding="utf-8"?>
<ds:datastoreItem xmlns:ds="http://schemas.openxmlformats.org/officeDocument/2006/customXml" ds:itemID="{A818C73E-FD25-4F06-8256-9EDE70646597}"/>
</file>

<file path=customXml/itemProps4.xml><?xml version="1.0" encoding="utf-8"?>
<ds:datastoreItem xmlns:ds="http://schemas.openxmlformats.org/officeDocument/2006/customXml" ds:itemID="{C79A9920-1034-415A-BBA8-16D2DD2197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190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2015-02-18T10:50:00Z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389300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